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5A5D62" w14:textId="0589F7A5" w:rsidR="00EB70FA" w:rsidRDefault="00EB70FA" w:rsidP="00EB70FA">
      <w:pPr>
        <w:autoSpaceDE w:val="0"/>
        <w:autoSpaceDN w:val="0"/>
        <w:adjustRightInd w:val="0"/>
        <w:jc w:val="center"/>
        <w:rPr>
          <w:rFonts w:asciiTheme="minorHAnsi" w:eastAsiaTheme="minorHAnsi" w:hAnsiTheme="minorHAnsi" w:cstheme="minorHAnsi"/>
          <w:color w:val="000000" w:themeColor="text1"/>
          <w:szCs w:val="22"/>
          <w:lang w:eastAsia="en-US"/>
        </w:rPr>
      </w:pPr>
      <w:r>
        <w:rPr>
          <w:noProof/>
        </w:rPr>
        <w:drawing>
          <wp:inline distT="0" distB="0" distL="0" distR="0" wp14:anchorId="1165D184" wp14:editId="0A2378FE">
            <wp:extent cx="5130000" cy="1450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5123" t="18949" r="33193" b="61662"/>
                    <a:stretch/>
                  </pic:blipFill>
                  <pic:spPr bwMode="auto">
                    <a:xfrm>
                      <a:off x="0" y="0"/>
                      <a:ext cx="5130000" cy="1450800"/>
                    </a:xfrm>
                    <a:prstGeom prst="rect">
                      <a:avLst/>
                    </a:prstGeom>
                    <a:ln>
                      <a:noFill/>
                    </a:ln>
                    <a:extLst>
                      <a:ext uri="{53640926-AAD7-44D8-BBD7-CCE9431645EC}">
                        <a14:shadowObscured xmlns:a14="http://schemas.microsoft.com/office/drawing/2010/main"/>
                      </a:ext>
                    </a:extLst>
                  </pic:spPr>
                </pic:pic>
              </a:graphicData>
            </a:graphic>
          </wp:inline>
        </w:drawing>
      </w:r>
    </w:p>
    <w:p w14:paraId="4FF2F277" w14:textId="77777777" w:rsidR="00EB70FA" w:rsidRDefault="00EB70FA" w:rsidP="00EB70FA">
      <w:pPr>
        <w:autoSpaceDE w:val="0"/>
        <w:autoSpaceDN w:val="0"/>
        <w:adjustRightInd w:val="0"/>
        <w:jc w:val="center"/>
        <w:rPr>
          <w:rFonts w:ascii="ArialMT" w:eastAsiaTheme="minorHAnsi" w:hAnsi="ArialMT" w:cs="ArialMT"/>
          <w:color w:val="365F92"/>
          <w:sz w:val="18"/>
          <w:szCs w:val="18"/>
          <w:lang w:eastAsia="en-US"/>
        </w:rPr>
      </w:pPr>
    </w:p>
    <w:p w14:paraId="21184424" w14:textId="5162778C" w:rsidR="00EB70FA" w:rsidRPr="00F560B1" w:rsidRDefault="00EB70FA" w:rsidP="00EB70FA">
      <w:pPr>
        <w:autoSpaceDE w:val="0"/>
        <w:autoSpaceDN w:val="0"/>
        <w:adjustRightInd w:val="0"/>
        <w:jc w:val="center"/>
        <w:rPr>
          <w:rFonts w:asciiTheme="minorHAnsi" w:eastAsiaTheme="minorHAnsi" w:hAnsiTheme="minorHAnsi" w:cstheme="minorHAnsi"/>
          <w:b/>
          <w:bCs/>
          <w:color w:val="000000"/>
          <w:szCs w:val="22"/>
          <w:lang w:eastAsia="en-US"/>
        </w:rPr>
      </w:pPr>
      <w:r w:rsidRPr="00F560B1">
        <w:rPr>
          <w:rFonts w:asciiTheme="minorHAnsi" w:eastAsiaTheme="minorHAnsi" w:hAnsiTheme="minorHAnsi" w:cstheme="minorHAnsi"/>
          <w:b/>
          <w:bCs/>
          <w:color w:val="000000"/>
          <w:szCs w:val="22"/>
          <w:lang w:eastAsia="en-US"/>
        </w:rPr>
        <w:t>Provincial Mother’s Union Report to General Synod</w:t>
      </w:r>
      <w:r w:rsidR="009F2785" w:rsidRPr="00F560B1">
        <w:rPr>
          <w:rFonts w:asciiTheme="minorHAnsi" w:eastAsiaTheme="minorHAnsi" w:hAnsiTheme="minorHAnsi" w:cstheme="minorHAnsi"/>
          <w:b/>
          <w:bCs/>
          <w:color w:val="000000"/>
          <w:szCs w:val="22"/>
          <w:lang w:eastAsia="en-US"/>
        </w:rPr>
        <w:t xml:space="preserve"> 2024</w:t>
      </w:r>
    </w:p>
    <w:p w14:paraId="73DABF0C" w14:textId="77777777" w:rsidR="00EB70FA" w:rsidRPr="00F560B1" w:rsidRDefault="00EB70FA" w:rsidP="00EB70FA">
      <w:pPr>
        <w:autoSpaceDE w:val="0"/>
        <w:autoSpaceDN w:val="0"/>
        <w:adjustRightInd w:val="0"/>
        <w:jc w:val="left"/>
        <w:rPr>
          <w:rFonts w:asciiTheme="minorHAnsi" w:eastAsiaTheme="minorHAnsi" w:hAnsiTheme="minorHAnsi" w:cstheme="minorHAnsi"/>
          <w:color w:val="000000"/>
          <w:szCs w:val="22"/>
          <w:lang w:eastAsia="en-US"/>
        </w:rPr>
      </w:pPr>
    </w:p>
    <w:p w14:paraId="3AFAE49B" w14:textId="45FF728F" w:rsidR="00EB70FA" w:rsidRPr="00F560B1" w:rsidRDefault="00EB70FA" w:rsidP="00EB70FA">
      <w:pPr>
        <w:autoSpaceDE w:val="0"/>
        <w:autoSpaceDN w:val="0"/>
        <w:adjustRightInd w:val="0"/>
        <w:jc w:val="left"/>
        <w:rPr>
          <w:rFonts w:asciiTheme="minorHAnsi" w:eastAsiaTheme="minorHAnsi" w:hAnsiTheme="minorHAnsi" w:cstheme="minorHAnsi"/>
          <w:color w:val="000000"/>
          <w:szCs w:val="22"/>
          <w:lang w:eastAsia="en-US"/>
        </w:rPr>
      </w:pPr>
      <w:r w:rsidRPr="00F560B1">
        <w:rPr>
          <w:rFonts w:asciiTheme="minorHAnsi" w:eastAsiaTheme="minorHAnsi" w:hAnsiTheme="minorHAnsi" w:cstheme="minorHAnsi"/>
          <w:color w:val="000000"/>
          <w:szCs w:val="22"/>
          <w:lang w:eastAsia="en-US"/>
        </w:rPr>
        <w:t>I have pleasure in writing this report for Mothers’ Union in Aotearoa New Zealand and Polynesia.</w:t>
      </w:r>
    </w:p>
    <w:p w14:paraId="44EF75AA" w14:textId="77777777" w:rsidR="002E7163" w:rsidRPr="00F560B1" w:rsidRDefault="002E7163" w:rsidP="00EB70FA">
      <w:pPr>
        <w:autoSpaceDE w:val="0"/>
        <w:autoSpaceDN w:val="0"/>
        <w:adjustRightInd w:val="0"/>
        <w:jc w:val="left"/>
        <w:rPr>
          <w:rFonts w:asciiTheme="minorHAnsi" w:eastAsiaTheme="minorHAnsi" w:hAnsiTheme="minorHAnsi" w:cstheme="minorHAnsi"/>
          <w:color w:val="000000"/>
          <w:szCs w:val="22"/>
          <w:lang w:eastAsia="en-US"/>
        </w:rPr>
      </w:pPr>
    </w:p>
    <w:p w14:paraId="3C96EB93" w14:textId="5266E7DF" w:rsidR="00EB70FA" w:rsidRPr="00F560B1" w:rsidRDefault="00EB70FA" w:rsidP="00EB70FA">
      <w:pPr>
        <w:autoSpaceDE w:val="0"/>
        <w:autoSpaceDN w:val="0"/>
        <w:adjustRightInd w:val="0"/>
        <w:jc w:val="left"/>
        <w:rPr>
          <w:rFonts w:asciiTheme="minorHAnsi" w:eastAsiaTheme="minorHAnsi" w:hAnsiTheme="minorHAnsi" w:cstheme="minorHAnsi"/>
          <w:color w:val="000000"/>
          <w:szCs w:val="22"/>
          <w:lang w:eastAsia="en-US"/>
        </w:rPr>
      </w:pPr>
      <w:r w:rsidRPr="00F560B1">
        <w:rPr>
          <w:rFonts w:asciiTheme="minorHAnsi" w:eastAsiaTheme="minorHAnsi" w:hAnsiTheme="minorHAnsi" w:cstheme="minorHAnsi"/>
          <w:color w:val="000000"/>
          <w:szCs w:val="22"/>
          <w:lang w:eastAsia="en-US"/>
        </w:rPr>
        <w:t>Mothers’ Union has been in our Province since 1886. Mother’s Union is a</w:t>
      </w:r>
      <w:r w:rsidR="00F560B1" w:rsidRPr="00F560B1">
        <w:rPr>
          <w:rFonts w:asciiTheme="minorHAnsi" w:eastAsiaTheme="minorHAnsi" w:hAnsiTheme="minorHAnsi" w:cstheme="minorHAnsi"/>
          <w:color w:val="000000"/>
          <w:szCs w:val="22"/>
          <w:lang w:eastAsia="en-US"/>
        </w:rPr>
        <w:t xml:space="preserve"> </w:t>
      </w:r>
      <w:r w:rsidRPr="00F560B1">
        <w:rPr>
          <w:rFonts w:asciiTheme="minorHAnsi" w:eastAsiaTheme="minorHAnsi" w:hAnsiTheme="minorHAnsi" w:cstheme="minorHAnsi"/>
          <w:color w:val="000000"/>
          <w:szCs w:val="22"/>
          <w:lang w:eastAsia="en-US"/>
        </w:rPr>
        <w:t xml:space="preserve">global </w:t>
      </w:r>
      <w:r w:rsidR="002E7163" w:rsidRPr="00F560B1">
        <w:rPr>
          <w:rFonts w:asciiTheme="minorHAnsi" w:eastAsiaTheme="minorHAnsi" w:hAnsiTheme="minorHAnsi" w:cstheme="minorHAnsi"/>
          <w:color w:val="000000"/>
          <w:szCs w:val="22"/>
          <w:lang w:eastAsia="en-US"/>
        </w:rPr>
        <w:t xml:space="preserve">charitable </w:t>
      </w:r>
      <w:r w:rsidRPr="00F560B1">
        <w:rPr>
          <w:rFonts w:asciiTheme="minorHAnsi" w:eastAsiaTheme="minorHAnsi" w:hAnsiTheme="minorHAnsi" w:cstheme="minorHAnsi"/>
          <w:color w:val="000000"/>
          <w:szCs w:val="22"/>
          <w:lang w:eastAsia="en-US"/>
        </w:rPr>
        <w:t>volunteer movement. United in our diversity and living out our faith, we support individuals and families to transform their lives.</w:t>
      </w:r>
      <w:r w:rsidR="00973B7A" w:rsidRPr="00F560B1">
        <w:rPr>
          <w:rFonts w:asciiTheme="minorHAnsi" w:eastAsiaTheme="minorHAnsi" w:hAnsiTheme="minorHAnsi" w:cstheme="minorHAnsi"/>
          <w:color w:val="000000"/>
          <w:szCs w:val="22"/>
          <w:lang w:eastAsia="en-US"/>
        </w:rPr>
        <w:t xml:space="preserve"> Mother Union</w:t>
      </w:r>
      <w:r w:rsidRPr="00F560B1">
        <w:rPr>
          <w:rFonts w:asciiTheme="minorHAnsi" w:eastAsiaTheme="minorHAnsi" w:hAnsiTheme="minorHAnsi" w:cstheme="minorHAnsi"/>
          <w:color w:val="000000"/>
          <w:szCs w:val="22"/>
          <w:lang w:eastAsia="en-US"/>
        </w:rPr>
        <w:t xml:space="preserve"> was formed by an Archdeacon’s wife Mary Sumner in Winchester in 1876. </w:t>
      </w:r>
      <w:r w:rsidR="003202FC" w:rsidRPr="00F560B1">
        <w:rPr>
          <w:rFonts w:asciiTheme="minorHAnsi" w:eastAsiaTheme="minorHAnsi" w:hAnsiTheme="minorHAnsi" w:cstheme="minorHAnsi"/>
          <w:color w:val="000000"/>
          <w:szCs w:val="22"/>
          <w:lang w:eastAsia="en-US"/>
        </w:rPr>
        <w:t>It gradually spread across the Anglican Communion.</w:t>
      </w:r>
    </w:p>
    <w:p w14:paraId="7085AA13" w14:textId="77777777" w:rsidR="00EB70FA" w:rsidRPr="00F560B1" w:rsidRDefault="00EB70FA" w:rsidP="00EB70FA">
      <w:pPr>
        <w:autoSpaceDE w:val="0"/>
        <w:autoSpaceDN w:val="0"/>
        <w:adjustRightInd w:val="0"/>
        <w:jc w:val="left"/>
        <w:rPr>
          <w:rFonts w:asciiTheme="minorHAnsi" w:eastAsiaTheme="minorHAnsi" w:hAnsiTheme="minorHAnsi" w:cstheme="minorHAnsi"/>
          <w:color w:val="000000"/>
          <w:szCs w:val="22"/>
          <w:lang w:eastAsia="en-US"/>
        </w:rPr>
      </w:pPr>
    </w:p>
    <w:p w14:paraId="5A40F8E3" w14:textId="0E75B3B8" w:rsidR="00977D36" w:rsidRPr="00F560B1" w:rsidRDefault="00977D36" w:rsidP="00EB70FA">
      <w:pPr>
        <w:autoSpaceDE w:val="0"/>
        <w:autoSpaceDN w:val="0"/>
        <w:adjustRightInd w:val="0"/>
        <w:jc w:val="left"/>
        <w:rPr>
          <w:rFonts w:asciiTheme="minorHAnsi" w:eastAsiaTheme="minorHAnsi" w:hAnsiTheme="minorHAnsi" w:cstheme="minorHAnsi"/>
          <w:color w:val="000000"/>
          <w:szCs w:val="22"/>
          <w:lang w:eastAsia="en-US"/>
        </w:rPr>
      </w:pPr>
      <w:r w:rsidRPr="00F560B1">
        <w:rPr>
          <w:rFonts w:asciiTheme="minorHAnsi" w:eastAsiaTheme="minorHAnsi" w:hAnsiTheme="minorHAnsi" w:cstheme="minorHAnsi"/>
          <w:color w:val="000000"/>
          <w:szCs w:val="22"/>
          <w:lang w:eastAsia="en-US"/>
        </w:rPr>
        <w:t>The Covid restrictions significantly affected Mothers</w:t>
      </w:r>
      <w:r w:rsidR="009D6A2B">
        <w:rPr>
          <w:rFonts w:asciiTheme="minorHAnsi" w:eastAsiaTheme="minorHAnsi" w:hAnsiTheme="minorHAnsi" w:cstheme="minorHAnsi"/>
          <w:color w:val="000000"/>
          <w:szCs w:val="22"/>
          <w:lang w:eastAsia="en-US"/>
        </w:rPr>
        <w:t>’</w:t>
      </w:r>
      <w:r w:rsidRPr="00F560B1">
        <w:rPr>
          <w:rFonts w:asciiTheme="minorHAnsi" w:eastAsiaTheme="minorHAnsi" w:hAnsiTheme="minorHAnsi" w:cstheme="minorHAnsi"/>
          <w:color w:val="000000"/>
          <w:szCs w:val="22"/>
          <w:lang w:eastAsia="en-US"/>
        </w:rPr>
        <w:t xml:space="preserve"> Union, and unfortunately some branches have disbanded. </w:t>
      </w:r>
      <w:r w:rsidR="002E7163" w:rsidRPr="00F560B1">
        <w:rPr>
          <w:rFonts w:asciiTheme="minorHAnsi" w:eastAsiaTheme="minorHAnsi" w:hAnsiTheme="minorHAnsi" w:cstheme="minorHAnsi"/>
          <w:color w:val="000000"/>
          <w:szCs w:val="22"/>
          <w:lang w:eastAsia="en-US"/>
        </w:rPr>
        <w:t xml:space="preserve">However, some </w:t>
      </w:r>
      <w:r w:rsidR="00E63747" w:rsidRPr="00F560B1">
        <w:rPr>
          <w:rFonts w:asciiTheme="minorHAnsi" w:eastAsiaTheme="minorHAnsi" w:hAnsiTheme="minorHAnsi" w:cstheme="minorHAnsi"/>
          <w:color w:val="000000"/>
          <w:szCs w:val="22"/>
          <w:lang w:eastAsia="en-US"/>
        </w:rPr>
        <w:t>branches have banded together with Anglican Association o</w:t>
      </w:r>
      <w:r w:rsidR="002E7163" w:rsidRPr="00F560B1">
        <w:rPr>
          <w:rFonts w:asciiTheme="minorHAnsi" w:eastAsiaTheme="minorHAnsi" w:hAnsiTheme="minorHAnsi" w:cstheme="minorHAnsi"/>
          <w:color w:val="000000"/>
          <w:szCs w:val="22"/>
          <w:lang w:eastAsia="en-US"/>
        </w:rPr>
        <w:t>f</w:t>
      </w:r>
      <w:r w:rsidR="00E63747" w:rsidRPr="00F560B1">
        <w:rPr>
          <w:rFonts w:asciiTheme="minorHAnsi" w:eastAsiaTheme="minorHAnsi" w:hAnsiTheme="minorHAnsi" w:cstheme="minorHAnsi"/>
          <w:color w:val="000000"/>
          <w:szCs w:val="22"/>
          <w:lang w:eastAsia="en-US"/>
        </w:rPr>
        <w:t xml:space="preserve"> Women (“AAW”) to hold joint meetings due to lack of numbers in order to keep things going. </w:t>
      </w:r>
      <w:r w:rsidRPr="00F560B1">
        <w:rPr>
          <w:rFonts w:asciiTheme="minorHAnsi" w:eastAsiaTheme="minorHAnsi" w:hAnsiTheme="minorHAnsi" w:cstheme="minorHAnsi"/>
          <w:color w:val="000000"/>
          <w:szCs w:val="22"/>
          <w:lang w:eastAsia="en-US"/>
        </w:rPr>
        <w:t>There is a home membership scheme to keep people involved in Mothers</w:t>
      </w:r>
      <w:r w:rsidR="00E63747" w:rsidRPr="00F560B1">
        <w:rPr>
          <w:rFonts w:asciiTheme="minorHAnsi" w:eastAsiaTheme="minorHAnsi" w:hAnsiTheme="minorHAnsi" w:cstheme="minorHAnsi"/>
          <w:color w:val="000000"/>
          <w:szCs w:val="22"/>
          <w:lang w:eastAsia="en-US"/>
        </w:rPr>
        <w:t xml:space="preserve">’ </w:t>
      </w:r>
      <w:r w:rsidRPr="00F560B1">
        <w:rPr>
          <w:rFonts w:asciiTheme="minorHAnsi" w:eastAsiaTheme="minorHAnsi" w:hAnsiTheme="minorHAnsi" w:cstheme="minorHAnsi"/>
          <w:color w:val="000000"/>
          <w:szCs w:val="22"/>
          <w:lang w:eastAsia="en-US"/>
        </w:rPr>
        <w:t>Union, if they are no longer able to get to Branch meetings</w:t>
      </w:r>
      <w:r w:rsidR="00E63747" w:rsidRPr="00F560B1">
        <w:rPr>
          <w:rFonts w:asciiTheme="minorHAnsi" w:eastAsiaTheme="minorHAnsi" w:hAnsiTheme="minorHAnsi" w:cstheme="minorHAnsi"/>
          <w:color w:val="000000"/>
          <w:szCs w:val="22"/>
          <w:lang w:eastAsia="en-US"/>
        </w:rPr>
        <w:t xml:space="preserve">, for example if they are working or not located near a branch. </w:t>
      </w:r>
    </w:p>
    <w:p w14:paraId="073DE0AF" w14:textId="77777777" w:rsidR="00977D36" w:rsidRPr="00F560B1" w:rsidRDefault="00977D36" w:rsidP="00EB70FA">
      <w:pPr>
        <w:autoSpaceDE w:val="0"/>
        <w:autoSpaceDN w:val="0"/>
        <w:adjustRightInd w:val="0"/>
        <w:jc w:val="left"/>
        <w:rPr>
          <w:rFonts w:asciiTheme="minorHAnsi" w:eastAsiaTheme="minorHAnsi" w:hAnsiTheme="minorHAnsi" w:cstheme="minorHAnsi"/>
          <w:color w:val="000000"/>
          <w:szCs w:val="22"/>
          <w:lang w:eastAsia="en-US"/>
        </w:rPr>
      </w:pPr>
    </w:p>
    <w:p w14:paraId="26E7B348" w14:textId="2BAF0739" w:rsidR="00EB70FA" w:rsidRPr="00F560B1" w:rsidRDefault="009F2785" w:rsidP="00EB70FA">
      <w:pPr>
        <w:autoSpaceDE w:val="0"/>
        <w:autoSpaceDN w:val="0"/>
        <w:adjustRightInd w:val="0"/>
        <w:jc w:val="left"/>
        <w:rPr>
          <w:rFonts w:asciiTheme="minorHAnsi" w:eastAsiaTheme="minorHAnsi" w:hAnsiTheme="minorHAnsi" w:cstheme="minorHAnsi"/>
          <w:color w:val="000000"/>
          <w:szCs w:val="22"/>
          <w:lang w:eastAsia="en-US"/>
        </w:rPr>
      </w:pPr>
      <w:r w:rsidRPr="00F560B1">
        <w:rPr>
          <w:rFonts w:asciiTheme="minorHAnsi" w:eastAsiaTheme="minorHAnsi" w:hAnsiTheme="minorHAnsi" w:cstheme="minorHAnsi"/>
          <w:color w:val="000000"/>
          <w:szCs w:val="22"/>
          <w:lang w:eastAsia="en-US"/>
        </w:rPr>
        <w:t xml:space="preserve">In </w:t>
      </w:r>
      <w:r w:rsidR="00E63747" w:rsidRPr="00F560B1">
        <w:rPr>
          <w:rFonts w:asciiTheme="minorHAnsi" w:eastAsiaTheme="minorHAnsi" w:hAnsiTheme="minorHAnsi" w:cstheme="minorHAnsi"/>
          <w:color w:val="000000"/>
          <w:szCs w:val="22"/>
          <w:lang w:eastAsia="en-US"/>
        </w:rPr>
        <w:t>May</w:t>
      </w:r>
      <w:r w:rsidRPr="00F560B1">
        <w:rPr>
          <w:rFonts w:asciiTheme="minorHAnsi" w:eastAsiaTheme="minorHAnsi" w:hAnsiTheme="minorHAnsi" w:cstheme="minorHAnsi"/>
          <w:color w:val="000000"/>
          <w:szCs w:val="22"/>
          <w:lang w:eastAsia="en-US"/>
        </w:rPr>
        <w:t xml:space="preserve"> 2023 we held </w:t>
      </w:r>
      <w:r w:rsidR="001167CB" w:rsidRPr="00F560B1">
        <w:rPr>
          <w:rFonts w:asciiTheme="minorHAnsi" w:eastAsiaTheme="minorHAnsi" w:hAnsiTheme="minorHAnsi" w:cstheme="minorHAnsi"/>
          <w:color w:val="000000"/>
          <w:szCs w:val="22"/>
          <w:lang w:eastAsia="en-US"/>
        </w:rPr>
        <w:t>the Provincial</w:t>
      </w:r>
      <w:r w:rsidRPr="00F560B1">
        <w:rPr>
          <w:rFonts w:asciiTheme="minorHAnsi" w:eastAsiaTheme="minorHAnsi" w:hAnsiTheme="minorHAnsi" w:cstheme="minorHAnsi"/>
          <w:color w:val="000000"/>
          <w:szCs w:val="22"/>
          <w:lang w:eastAsia="en-US"/>
        </w:rPr>
        <w:t xml:space="preserve"> triennial mee</w:t>
      </w:r>
      <w:r w:rsidR="00FB5730" w:rsidRPr="00F560B1">
        <w:rPr>
          <w:rFonts w:asciiTheme="minorHAnsi" w:eastAsiaTheme="minorHAnsi" w:hAnsiTheme="minorHAnsi" w:cstheme="minorHAnsi"/>
          <w:color w:val="000000"/>
          <w:szCs w:val="22"/>
          <w:lang w:eastAsia="en-US"/>
        </w:rPr>
        <w:t xml:space="preserve">ting at St Thomas Church in Tamaki, Auckland. Members from across the province attended. </w:t>
      </w:r>
      <w:r w:rsidR="00945DDC" w:rsidRPr="00F560B1">
        <w:rPr>
          <w:rFonts w:asciiTheme="minorHAnsi" w:eastAsiaTheme="minorHAnsi" w:hAnsiTheme="minorHAnsi" w:cstheme="minorHAnsi"/>
          <w:color w:val="000000"/>
          <w:szCs w:val="22"/>
          <w:lang w:eastAsia="en-US"/>
        </w:rPr>
        <w:t>Robin Ray Provincial President of Mother Union Australia attended and gave an inspiring presentation</w:t>
      </w:r>
      <w:r w:rsidR="00977D36" w:rsidRPr="00F560B1">
        <w:rPr>
          <w:rFonts w:asciiTheme="minorHAnsi" w:eastAsiaTheme="minorHAnsi" w:hAnsiTheme="minorHAnsi" w:cstheme="minorHAnsi"/>
          <w:color w:val="000000"/>
          <w:szCs w:val="22"/>
          <w:lang w:eastAsia="en-US"/>
        </w:rPr>
        <w:t xml:space="preserve"> about how they are changing Mothers</w:t>
      </w:r>
      <w:r w:rsidR="002E7163" w:rsidRPr="00F560B1">
        <w:rPr>
          <w:rFonts w:asciiTheme="minorHAnsi" w:eastAsiaTheme="minorHAnsi" w:hAnsiTheme="minorHAnsi" w:cstheme="minorHAnsi"/>
          <w:color w:val="000000"/>
          <w:szCs w:val="22"/>
          <w:lang w:eastAsia="en-US"/>
        </w:rPr>
        <w:t>’</w:t>
      </w:r>
      <w:r w:rsidR="00977D36" w:rsidRPr="00F560B1">
        <w:rPr>
          <w:rFonts w:asciiTheme="minorHAnsi" w:eastAsiaTheme="minorHAnsi" w:hAnsiTheme="minorHAnsi" w:cstheme="minorHAnsi"/>
          <w:color w:val="000000"/>
          <w:szCs w:val="22"/>
          <w:lang w:eastAsia="en-US"/>
        </w:rPr>
        <w:t xml:space="preserve"> Union in Australia. </w:t>
      </w:r>
    </w:p>
    <w:p w14:paraId="748CF08E" w14:textId="77777777" w:rsidR="00945DDC" w:rsidRPr="00F560B1" w:rsidRDefault="00945DDC" w:rsidP="00EB70FA">
      <w:pPr>
        <w:autoSpaceDE w:val="0"/>
        <w:autoSpaceDN w:val="0"/>
        <w:adjustRightInd w:val="0"/>
        <w:jc w:val="left"/>
        <w:rPr>
          <w:rFonts w:asciiTheme="minorHAnsi" w:eastAsiaTheme="minorHAnsi" w:hAnsiTheme="minorHAnsi" w:cstheme="minorHAnsi"/>
          <w:color w:val="000000"/>
          <w:szCs w:val="22"/>
          <w:lang w:eastAsia="en-US"/>
        </w:rPr>
      </w:pPr>
    </w:p>
    <w:p w14:paraId="735EBE02" w14:textId="1F66BE8B" w:rsidR="00BB4A39" w:rsidRPr="00F560B1" w:rsidRDefault="00156EF0" w:rsidP="00E63747">
      <w:pPr>
        <w:rPr>
          <w:rFonts w:asciiTheme="minorHAnsi" w:hAnsiTheme="minorHAnsi" w:cstheme="minorHAnsi"/>
          <w:szCs w:val="22"/>
        </w:rPr>
      </w:pPr>
      <w:r w:rsidRPr="00F560B1">
        <w:rPr>
          <w:rFonts w:asciiTheme="minorHAnsi" w:eastAsiaTheme="minorHAnsi" w:hAnsiTheme="minorHAnsi" w:cstheme="minorHAnsi"/>
          <w:color w:val="000000"/>
          <w:szCs w:val="22"/>
          <w:lang w:eastAsia="en-US"/>
        </w:rPr>
        <w:t>Elections were held</w:t>
      </w:r>
      <w:r w:rsidR="00E63747" w:rsidRPr="00F560B1">
        <w:rPr>
          <w:rFonts w:asciiTheme="minorHAnsi" w:eastAsiaTheme="minorHAnsi" w:hAnsiTheme="minorHAnsi" w:cstheme="minorHAnsi"/>
          <w:color w:val="000000"/>
          <w:szCs w:val="22"/>
          <w:lang w:eastAsia="en-US"/>
        </w:rPr>
        <w:t xml:space="preserve"> and I was</w:t>
      </w:r>
      <w:r w:rsidR="00BB4A39" w:rsidRPr="00F560B1">
        <w:rPr>
          <w:rFonts w:asciiTheme="minorHAnsi" w:eastAsiaTheme="minorHAnsi" w:hAnsiTheme="minorHAnsi" w:cstheme="minorHAnsi"/>
          <w:color w:val="000000"/>
          <w:szCs w:val="22"/>
          <w:lang w:eastAsia="en-US"/>
        </w:rPr>
        <w:t xml:space="preserve"> elected as</w:t>
      </w:r>
      <w:r w:rsidR="00E63747" w:rsidRPr="00F560B1">
        <w:rPr>
          <w:rFonts w:asciiTheme="minorHAnsi" w:eastAsiaTheme="minorHAnsi" w:hAnsiTheme="minorHAnsi" w:cstheme="minorHAnsi"/>
          <w:color w:val="000000"/>
          <w:szCs w:val="22"/>
          <w:lang w:eastAsia="en-US"/>
        </w:rPr>
        <w:t xml:space="preserve"> the new Provincial President w</w:t>
      </w:r>
      <w:r w:rsidR="002E7163" w:rsidRPr="00F560B1">
        <w:rPr>
          <w:rFonts w:asciiTheme="minorHAnsi" w:eastAsiaTheme="minorHAnsi" w:hAnsiTheme="minorHAnsi" w:cstheme="minorHAnsi"/>
          <w:color w:val="000000"/>
          <w:szCs w:val="22"/>
          <w:lang w:eastAsia="en-US"/>
        </w:rPr>
        <w:t>ith</w:t>
      </w:r>
      <w:r w:rsidR="00E63747" w:rsidRPr="00F560B1">
        <w:rPr>
          <w:rFonts w:asciiTheme="minorHAnsi" w:eastAsiaTheme="minorHAnsi" w:hAnsiTheme="minorHAnsi" w:cstheme="minorHAnsi"/>
          <w:color w:val="000000"/>
          <w:szCs w:val="22"/>
          <w:lang w:eastAsia="en-US"/>
        </w:rPr>
        <w:t xml:space="preserve"> commissioning on Mary Sumner Day, 17 August 2023. </w:t>
      </w:r>
      <w:r w:rsidR="00E63747" w:rsidRPr="00F560B1">
        <w:rPr>
          <w:rFonts w:asciiTheme="minorHAnsi" w:hAnsiTheme="minorHAnsi" w:cstheme="minorHAnsi"/>
          <w:szCs w:val="22"/>
        </w:rPr>
        <w:t xml:space="preserve">From the outset of my term which commenced in August 2023, the theme chosen by my Executive was one of regeneration: be bold, be visible. </w:t>
      </w:r>
      <w:proofErr w:type="gramStart"/>
      <w:r w:rsidR="00E63747" w:rsidRPr="00F560B1">
        <w:rPr>
          <w:rFonts w:asciiTheme="minorHAnsi" w:hAnsiTheme="minorHAnsi" w:cstheme="minorHAnsi"/>
          <w:szCs w:val="22"/>
        </w:rPr>
        <w:t>So</w:t>
      </w:r>
      <w:proofErr w:type="gramEnd"/>
      <w:r w:rsidR="00E63747" w:rsidRPr="00F560B1">
        <w:rPr>
          <w:rFonts w:asciiTheme="minorHAnsi" w:hAnsiTheme="minorHAnsi" w:cstheme="minorHAnsi"/>
          <w:szCs w:val="22"/>
        </w:rPr>
        <w:t xml:space="preserve"> we have been looking at new ways to achieve this.</w:t>
      </w:r>
      <w:r w:rsidR="00BB4A39" w:rsidRPr="00F560B1">
        <w:rPr>
          <w:rFonts w:asciiTheme="minorHAnsi" w:hAnsiTheme="minorHAnsi" w:cstheme="minorHAnsi"/>
          <w:szCs w:val="22"/>
        </w:rPr>
        <w:t xml:space="preserve"> </w:t>
      </w:r>
    </w:p>
    <w:p w14:paraId="2EF3E8DE" w14:textId="77777777" w:rsidR="00BB4A39" w:rsidRPr="00F560B1" w:rsidRDefault="00BB4A39" w:rsidP="00E63747">
      <w:pPr>
        <w:rPr>
          <w:rFonts w:asciiTheme="minorHAnsi" w:hAnsiTheme="minorHAnsi" w:cstheme="minorHAnsi"/>
          <w:szCs w:val="22"/>
        </w:rPr>
      </w:pPr>
    </w:p>
    <w:p w14:paraId="0B28D907" w14:textId="17389D0B" w:rsidR="00E63747" w:rsidRPr="00F560B1" w:rsidRDefault="00BB4A39" w:rsidP="00E63747">
      <w:pPr>
        <w:rPr>
          <w:rFonts w:asciiTheme="minorHAnsi" w:hAnsiTheme="minorHAnsi" w:cstheme="minorHAnsi"/>
          <w:szCs w:val="22"/>
        </w:rPr>
      </w:pPr>
      <w:r w:rsidRPr="00F560B1">
        <w:rPr>
          <w:rFonts w:asciiTheme="minorHAnsi" w:hAnsiTheme="minorHAnsi" w:cstheme="minorHAnsi"/>
          <w:szCs w:val="22"/>
        </w:rPr>
        <w:t>Mothers</w:t>
      </w:r>
      <w:r w:rsidR="002E7163" w:rsidRPr="00F560B1">
        <w:rPr>
          <w:rFonts w:asciiTheme="minorHAnsi" w:hAnsiTheme="minorHAnsi" w:cstheme="minorHAnsi"/>
          <w:szCs w:val="22"/>
        </w:rPr>
        <w:t>’</w:t>
      </w:r>
      <w:r w:rsidRPr="00F560B1">
        <w:rPr>
          <w:rFonts w:asciiTheme="minorHAnsi" w:hAnsiTheme="minorHAnsi" w:cstheme="minorHAnsi"/>
          <w:szCs w:val="22"/>
        </w:rPr>
        <w:t xml:space="preserve"> Union Australia have invited us to attend a Zone C (Oceania region)</w:t>
      </w:r>
      <w:r w:rsidR="00E63747" w:rsidRPr="00F560B1">
        <w:rPr>
          <w:rFonts w:asciiTheme="minorHAnsi" w:hAnsiTheme="minorHAnsi" w:cstheme="minorHAnsi"/>
          <w:szCs w:val="22"/>
        </w:rPr>
        <w:t xml:space="preserve"> Mothers’ Union retreat in Brisbane in May that is focussed on growth which will help us to focus on the issue of intergenerational growth and succession-planning.</w:t>
      </w:r>
    </w:p>
    <w:p w14:paraId="391A8FA0" w14:textId="31BB980B" w:rsidR="00E63747" w:rsidRPr="00F560B1" w:rsidRDefault="00E63747" w:rsidP="00BB4A39">
      <w:pPr>
        <w:jc w:val="right"/>
        <w:rPr>
          <w:rFonts w:asciiTheme="minorHAnsi" w:hAnsiTheme="minorHAnsi" w:cstheme="minorHAnsi"/>
          <w:szCs w:val="22"/>
        </w:rPr>
      </w:pPr>
    </w:p>
    <w:p w14:paraId="4B04BBCD" w14:textId="79799096" w:rsidR="00E63747" w:rsidRPr="00F560B1" w:rsidRDefault="00E63747" w:rsidP="00E63747">
      <w:pPr>
        <w:rPr>
          <w:rFonts w:asciiTheme="minorHAnsi" w:hAnsiTheme="minorHAnsi" w:cstheme="minorHAnsi"/>
          <w:szCs w:val="22"/>
        </w:rPr>
      </w:pPr>
      <w:r w:rsidRPr="00F560B1">
        <w:rPr>
          <w:rFonts w:asciiTheme="minorHAnsi" w:hAnsiTheme="minorHAnsi" w:cstheme="minorHAnsi"/>
          <w:szCs w:val="22"/>
        </w:rPr>
        <w:t xml:space="preserve">We are thinking about ways in which to make our organisation </w:t>
      </w:r>
      <w:r w:rsidR="00FF6FC2">
        <w:rPr>
          <w:rFonts w:asciiTheme="minorHAnsi" w:hAnsiTheme="minorHAnsi" w:cstheme="minorHAnsi"/>
          <w:szCs w:val="22"/>
        </w:rPr>
        <w:t xml:space="preserve">more </w:t>
      </w:r>
      <w:r w:rsidRPr="00F560B1">
        <w:rPr>
          <w:rFonts w:asciiTheme="minorHAnsi" w:hAnsiTheme="minorHAnsi" w:cstheme="minorHAnsi"/>
          <w:szCs w:val="22"/>
        </w:rPr>
        <w:t>inclusive and accessible for working women and men and young mothers. Each of our branches is cultivating a different localised response to this issue but we share knowledge of what is working at Diocesan Days and other forum</w:t>
      </w:r>
      <w:r w:rsidR="002E7163" w:rsidRPr="00F560B1">
        <w:rPr>
          <w:rFonts w:asciiTheme="minorHAnsi" w:hAnsiTheme="minorHAnsi" w:cstheme="minorHAnsi"/>
          <w:szCs w:val="22"/>
        </w:rPr>
        <w:t>s</w:t>
      </w:r>
      <w:r w:rsidRPr="00F560B1">
        <w:rPr>
          <w:rFonts w:asciiTheme="minorHAnsi" w:hAnsiTheme="minorHAnsi" w:cstheme="minorHAnsi"/>
          <w:szCs w:val="22"/>
        </w:rPr>
        <w:t>.</w:t>
      </w:r>
    </w:p>
    <w:p w14:paraId="0FA576AD" w14:textId="77777777" w:rsidR="00E63747" w:rsidRPr="00F560B1" w:rsidRDefault="00E63747" w:rsidP="00E63747">
      <w:pPr>
        <w:rPr>
          <w:rFonts w:asciiTheme="minorHAnsi" w:hAnsiTheme="minorHAnsi" w:cstheme="minorHAnsi"/>
          <w:szCs w:val="22"/>
        </w:rPr>
      </w:pPr>
    </w:p>
    <w:p w14:paraId="59C67E19" w14:textId="0E93DB10" w:rsidR="00E63747" w:rsidRPr="00F560B1" w:rsidRDefault="00E63747" w:rsidP="00E63747">
      <w:pPr>
        <w:rPr>
          <w:rFonts w:asciiTheme="minorHAnsi" w:hAnsiTheme="minorHAnsi" w:cstheme="minorHAnsi"/>
          <w:szCs w:val="22"/>
        </w:rPr>
      </w:pPr>
      <w:r w:rsidRPr="00F560B1">
        <w:rPr>
          <w:rFonts w:asciiTheme="minorHAnsi" w:hAnsiTheme="minorHAnsi" w:cstheme="minorHAnsi"/>
          <w:szCs w:val="22"/>
        </w:rPr>
        <w:t xml:space="preserve">From a Provincial Perspective, continuing with producing and distributing newsletters and organising events on Zoom to link up members across the </w:t>
      </w:r>
      <w:proofErr w:type="gramStart"/>
      <w:r w:rsidRPr="00F560B1">
        <w:rPr>
          <w:rFonts w:asciiTheme="minorHAnsi" w:hAnsiTheme="minorHAnsi" w:cstheme="minorHAnsi"/>
          <w:szCs w:val="22"/>
        </w:rPr>
        <w:t>Province</w:t>
      </w:r>
      <w:proofErr w:type="gramEnd"/>
      <w:r w:rsidRPr="00F560B1">
        <w:rPr>
          <w:rFonts w:asciiTheme="minorHAnsi" w:hAnsiTheme="minorHAnsi" w:cstheme="minorHAnsi"/>
          <w:szCs w:val="22"/>
        </w:rPr>
        <w:t xml:space="preserve"> who may no longer be close to a branch, be a home member and/or just want to fellowship with others is one of our strategies going forward to achieve connectedness commencing on March 8, International Women’s Day with a joint Zoom evening prayer service with </w:t>
      </w:r>
      <w:r w:rsidR="002E7163" w:rsidRPr="00F560B1">
        <w:rPr>
          <w:rFonts w:asciiTheme="minorHAnsi" w:hAnsiTheme="minorHAnsi" w:cstheme="minorHAnsi"/>
          <w:szCs w:val="22"/>
        </w:rPr>
        <w:t>AAW.</w:t>
      </w:r>
      <w:r w:rsidR="00F560B1" w:rsidRPr="00F560B1">
        <w:rPr>
          <w:rFonts w:asciiTheme="minorHAnsi" w:hAnsiTheme="minorHAnsi" w:cstheme="minorHAnsi"/>
          <w:szCs w:val="22"/>
        </w:rPr>
        <w:t xml:space="preserve"> </w:t>
      </w:r>
    </w:p>
    <w:p w14:paraId="55DE6095" w14:textId="57B45053" w:rsidR="00770122" w:rsidRDefault="00770122" w:rsidP="00E63747">
      <w:pPr>
        <w:rPr>
          <w:rFonts w:asciiTheme="minorHAnsi" w:hAnsiTheme="minorHAnsi" w:cstheme="minorHAnsi"/>
          <w:szCs w:val="22"/>
        </w:rPr>
      </w:pPr>
      <w:r>
        <w:rPr>
          <w:rFonts w:asciiTheme="minorHAnsi" w:hAnsiTheme="minorHAnsi" w:cstheme="minorHAnsi"/>
          <w:szCs w:val="22"/>
        </w:rPr>
        <w:lastRenderedPageBreak/>
        <w:t>As mentioned above, Mothers Union is truly a global organisation. We have regular zoom calls with other Provincial Presidents around the world and head office at Mary Sumner House in order to share expertise and experience and to unite together. An example of this is our united efforts in the Rise Up Campaign against domestic violence</w:t>
      </w:r>
      <w:r w:rsidR="00A9591C">
        <w:rPr>
          <w:rFonts w:asciiTheme="minorHAnsi" w:hAnsiTheme="minorHAnsi" w:cstheme="minorHAnsi"/>
          <w:szCs w:val="22"/>
        </w:rPr>
        <w:t xml:space="preserve"> and our united prayer campaign in relation to the situation in Sudan.</w:t>
      </w:r>
    </w:p>
    <w:p w14:paraId="67B9396B" w14:textId="77777777" w:rsidR="00770122" w:rsidRDefault="00770122" w:rsidP="00E63747">
      <w:pPr>
        <w:rPr>
          <w:rFonts w:asciiTheme="minorHAnsi" w:hAnsiTheme="minorHAnsi" w:cstheme="minorHAnsi"/>
          <w:szCs w:val="22"/>
        </w:rPr>
      </w:pPr>
    </w:p>
    <w:p w14:paraId="6805EDC1" w14:textId="27E55CBB" w:rsidR="00E63747" w:rsidRPr="00F560B1" w:rsidRDefault="00E63747" w:rsidP="00E63747">
      <w:pPr>
        <w:rPr>
          <w:rFonts w:asciiTheme="minorHAnsi" w:hAnsiTheme="minorHAnsi" w:cstheme="minorHAnsi"/>
          <w:szCs w:val="22"/>
        </w:rPr>
      </w:pPr>
      <w:r w:rsidRPr="00F560B1">
        <w:rPr>
          <w:rFonts w:asciiTheme="minorHAnsi" w:hAnsiTheme="minorHAnsi" w:cstheme="minorHAnsi"/>
          <w:szCs w:val="22"/>
        </w:rPr>
        <w:t xml:space="preserve">As </w:t>
      </w:r>
      <w:r w:rsidR="009078C1">
        <w:rPr>
          <w:rFonts w:asciiTheme="minorHAnsi" w:hAnsiTheme="minorHAnsi" w:cstheme="minorHAnsi"/>
          <w:szCs w:val="22"/>
        </w:rPr>
        <w:t xml:space="preserve">part of our international efforts, </w:t>
      </w:r>
      <w:r w:rsidRPr="00F560B1">
        <w:rPr>
          <w:rFonts w:asciiTheme="minorHAnsi" w:hAnsiTheme="minorHAnsi" w:cstheme="minorHAnsi"/>
          <w:szCs w:val="22"/>
        </w:rPr>
        <w:t>I have been selected as part of a</w:t>
      </w:r>
      <w:r w:rsidR="00382A5D">
        <w:rPr>
          <w:rFonts w:asciiTheme="minorHAnsi" w:hAnsiTheme="minorHAnsi" w:cstheme="minorHAnsi"/>
          <w:szCs w:val="22"/>
        </w:rPr>
        <w:t xml:space="preserve">n </w:t>
      </w:r>
      <w:r w:rsidRPr="00F560B1">
        <w:rPr>
          <w:rFonts w:asciiTheme="minorHAnsi" w:hAnsiTheme="minorHAnsi" w:cstheme="minorHAnsi"/>
          <w:szCs w:val="22"/>
        </w:rPr>
        <w:t xml:space="preserve">international delegation to </w:t>
      </w:r>
      <w:r w:rsidR="00F560B1" w:rsidRPr="00F560B1">
        <w:rPr>
          <w:rFonts w:asciiTheme="minorHAnsi" w:hAnsiTheme="minorHAnsi" w:cstheme="minorHAnsi"/>
          <w:szCs w:val="22"/>
        </w:rPr>
        <w:t xml:space="preserve">attend </w:t>
      </w:r>
      <w:r w:rsidRPr="00F560B1">
        <w:rPr>
          <w:rFonts w:asciiTheme="minorHAnsi" w:hAnsiTheme="minorHAnsi" w:cstheme="minorHAnsi"/>
          <w:szCs w:val="22"/>
        </w:rPr>
        <w:t xml:space="preserve">the United Nations </w:t>
      </w:r>
      <w:r w:rsidR="00F560B1" w:rsidRPr="00F560B1">
        <w:rPr>
          <w:rFonts w:asciiTheme="minorHAnsi" w:hAnsiTheme="minorHAnsi" w:cstheme="minorHAnsi"/>
          <w:szCs w:val="22"/>
        </w:rPr>
        <w:t>on behalf of Mothers’ Union World</w:t>
      </w:r>
      <w:r w:rsidR="00B974DE">
        <w:rPr>
          <w:rFonts w:asciiTheme="minorHAnsi" w:hAnsiTheme="minorHAnsi" w:cstheme="minorHAnsi"/>
          <w:szCs w:val="22"/>
        </w:rPr>
        <w:t>-</w:t>
      </w:r>
      <w:r w:rsidR="00F560B1" w:rsidRPr="00F560B1">
        <w:rPr>
          <w:rFonts w:asciiTheme="minorHAnsi" w:hAnsiTheme="minorHAnsi" w:cstheme="minorHAnsi"/>
          <w:szCs w:val="22"/>
        </w:rPr>
        <w:t xml:space="preserve">Wide </w:t>
      </w:r>
      <w:r w:rsidRPr="00F560B1">
        <w:rPr>
          <w:rFonts w:asciiTheme="minorHAnsi" w:hAnsiTheme="minorHAnsi" w:cstheme="minorHAnsi"/>
          <w:szCs w:val="22"/>
        </w:rPr>
        <w:t>for the 68</w:t>
      </w:r>
      <w:r w:rsidRPr="00F560B1">
        <w:rPr>
          <w:rFonts w:asciiTheme="minorHAnsi" w:hAnsiTheme="minorHAnsi" w:cstheme="minorHAnsi"/>
          <w:szCs w:val="22"/>
          <w:vertAlign w:val="superscript"/>
        </w:rPr>
        <w:t>th</w:t>
      </w:r>
      <w:r w:rsidRPr="00F560B1">
        <w:rPr>
          <w:rFonts w:asciiTheme="minorHAnsi" w:hAnsiTheme="minorHAnsi" w:cstheme="minorHAnsi"/>
          <w:szCs w:val="22"/>
        </w:rPr>
        <w:t xml:space="preserve"> Session into the Commission on the Status of Women. </w:t>
      </w:r>
      <w:r w:rsidRPr="00F560B1">
        <w:rPr>
          <w:rFonts w:asciiTheme="minorHAnsi" w:hAnsiTheme="minorHAnsi" w:cstheme="minorHAnsi"/>
          <w:color w:val="111111"/>
          <w:szCs w:val="22"/>
          <w:shd w:val="clear" w:color="auto" w:fill="FFFFFF"/>
        </w:rPr>
        <w:t>The session will consider the priority theme of, " Accelerating the achievement of gender equality and the empowerment of all women and girls by addressing poverty and strengthening institutions and financing with a gender perspective."</w:t>
      </w:r>
      <w:r w:rsidRPr="00F560B1">
        <w:rPr>
          <w:rFonts w:asciiTheme="minorHAnsi" w:hAnsiTheme="minorHAnsi" w:cstheme="minorHAnsi"/>
          <w:szCs w:val="22"/>
        </w:rPr>
        <w:t xml:space="preserve"> I will be travelling to New York in March 2024 to </w:t>
      </w:r>
      <w:r w:rsidR="00F560B1" w:rsidRPr="00F560B1">
        <w:rPr>
          <w:rFonts w:asciiTheme="minorHAnsi" w:hAnsiTheme="minorHAnsi" w:cstheme="minorHAnsi"/>
          <w:szCs w:val="22"/>
        </w:rPr>
        <w:t>attend the 68</w:t>
      </w:r>
      <w:r w:rsidR="00F560B1" w:rsidRPr="00F560B1">
        <w:rPr>
          <w:rFonts w:asciiTheme="minorHAnsi" w:hAnsiTheme="minorHAnsi" w:cstheme="minorHAnsi"/>
          <w:szCs w:val="22"/>
          <w:vertAlign w:val="superscript"/>
        </w:rPr>
        <w:t>th</w:t>
      </w:r>
      <w:r w:rsidR="00F560B1" w:rsidRPr="00F560B1">
        <w:rPr>
          <w:rFonts w:asciiTheme="minorHAnsi" w:hAnsiTheme="minorHAnsi" w:cstheme="minorHAnsi"/>
          <w:szCs w:val="22"/>
        </w:rPr>
        <w:t xml:space="preserve"> Session</w:t>
      </w:r>
      <w:r w:rsidRPr="00F560B1">
        <w:rPr>
          <w:rFonts w:asciiTheme="minorHAnsi" w:hAnsiTheme="minorHAnsi" w:cstheme="minorHAnsi"/>
          <w:szCs w:val="22"/>
        </w:rPr>
        <w:t>.</w:t>
      </w:r>
    </w:p>
    <w:p w14:paraId="34E8BECA" w14:textId="77777777" w:rsidR="00E63747" w:rsidRPr="00F560B1" w:rsidRDefault="00E63747" w:rsidP="00E63747">
      <w:pPr>
        <w:rPr>
          <w:rFonts w:asciiTheme="minorHAnsi" w:hAnsiTheme="minorHAnsi" w:cstheme="minorHAnsi"/>
          <w:szCs w:val="22"/>
        </w:rPr>
      </w:pPr>
    </w:p>
    <w:p w14:paraId="3C8B3793" w14:textId="753B5E9F" w:rsidR="00156EF0" w:rsidRPr="00F560B1" w:rsidRDefault="00E63747" w:rsidP="00FB6DE1">
      <w:pPr>
        <w:autoSpaceDE w:val="0"/>
        <w:autoSpaceDN w:val="0"/>
        <w:adjustRightInd w:val="0"/>
        <w:jc w:val="left"/>
        <w:rPr>
          <w:rFonts w:asciiTheme="minorHAnsi" w:hAnsiTheme="minorHAnsi" w:cstheme="minorHAnsi"/>
          <w:szCs w:val="22"/>
        </w:rPr>
      </w:pPr>
      <w:r w:rsidRPr="00F560B1">
        <w:rPr>
          <w:rFonts w:asciiTheme="minorHAnsi" w:hAnsiTheme="minorHAnsi" w:cstheme="minorHAnsi"/>
          <w:szCs w:val="22"/>
        </w:rPr>
        <w:t>As an organisation we look forward to meeting the challenges that lie ahead as our organisation transforms to meet the needs of a changing society while retaining the history and tradition that has made Mothers’ Union so strong and distinctive</w:t>
      </w:r>
      <w:r w:rsidR="00F560B1" w:rsidRPr="00F560B1">
        <w:rPr>
          <w:rFonts w:asciiTheme="minorHAnsi" w:hAnsiTheme="minorHAnsi" w:cstheme="minorHAnsi"/>
          <w:szCs w:val="22"/>
        </w:rPr>
        <w:t xml:space="preserve">. In particular, Mothers’ Union’s </w:t>
      </w:r>
      <w:r w:rsidRPr="00F560B1">
        <w:rPr>
          <w:rFonts w:asciiTheme="minorHAnsi" w:hAnsiTheme="minorHAnsi" w:cstheme="minorHAnsi"/>
          <w:szCs w:val="22"/>
        </w:rPr>
        <w:t xml:space="preserve">determination to live out its philosophy and objects that include caring for the needs of women and children especially those facing adversity and sharing our faith, undergirded by devotion to prayer and a love for others. </w:t>
      </w:r>
      <w:r w:rsidR="005A3A84">
        <w:rPr>
          <w:rFonts w:asciiTheme="minorHAnsi" w:eastAsiaTheme="minorHAnsi" w:hAnsiTheme="minorHAnsi" w:cstheme="minorHAnsi"/>
          <w:color w:val="000000"/>
          <w:szCs w:val="22"/>
          <w:lang w:eastAsia="en-US"/>
        </w:rPr>
        <w:t xml:space="preserve">We work towards this in a myriad of different ways including our long-standing support of the Anglican Trust for Women and Children (ATWC) and its work in the community. </w:t>
      </w:r>
      <w:r w:rsidR="00273E7B">
        <w:rPr>
          <w:rFonts w:asciiTheme="minorHAnsi" w:eastAsiaTheme="minorHAnsi" w:hAnsiTheme="minorHAnsi" w:cstheme="minorHAnsi"/>
          <w:color w:val="000000"/>
          <w:szCs w:val="22"/>
          <w:lang w:eastAsia="en-US"/>
        </w:rPr>
        <w:t xml:space="preserve">Similar work is being undertaken around the motu in order to support </w:t>
      </w:r>
      <w:r w:rsidR="00FB6DE1">
        <w:rPr>
          <w:rFonts w:asciiTheme="minorHAnsi" w:eastAsiaTheme="minorHAnsi" w:hAnsiTheme="minorHAnsi" w:cstheme="minorHAnsi"/>
          <w:color w:val="000000"/>
          <w:szCs w:val="22"/>
          <w:lang w:eastAsia="en-US"/>
        </w:rPr>
        <w:t xml:space="preserve">young mothers and families. </w:t>
      </w:r>
      <w:r w:rsidR="00A52433">
        <w:rPr>
          <w:rFonts w:asciiTheme="minorHAnsi" w:hAnsiTheme="minorHAnsi" w:cstheme="minorHAnsi"/>
          <w:szCs w:val="22"/>
        </w:rPr>
        <w:t xml:space="preserve">It is a joint </w:t>
      </w:r>
      <w:proofErr w:type="gramStart"/>
      <w:r w:rsidR="00A52433">
        <w:rPr>
          <w:rFonts w:asciiTheme="minorHAnsi" w:hAnsiTheme="minorHAnsi" w:cstheme="minorHAnsi"/>
          <w:szCs w:val="22"/>
        </w:rPr>
        <w:t>effort</w:t>
      </w:r>
      <w:proofErr w:type="gramEnd"/>
      <w:r w:rsidR="00A52433">
        <w:rPr>
          <w:rFonts w:asciiTheme="minorHAnsi" w:hAnsiTheme="minorHAnsi" w:cstheme="minorHAnsi"/>
          <w:szCs w:val="22"/>
        </w:rPr>
        <w:t xml:space="preserve"> and I am deeply grateful to all those who serve on Mothers’ Union Executives, are branch office holders and/or branch members. </w:t>
      </w:r>
    </w:p>
    <w:p w14:paraId="401475F0" w14:textId="6BFD4210" w:rsidR="00EB70FA" w:rsidRPr="00F560B1" w:rsidRDefault="00EB70FA" w:rsidP="00EB70FA">
      <w:pPr>
        <w:autoSpaceDE w:val="0"/>
        <w:autoSpaceDN w:val="0"/>
        <w:adjustRightInd w:val="0"/>
        <w:jc w:val="left"/>
        <w:rPr>
          <w:rFonts w:asciiTheme="minorHAnsi" w:eastAsiaTheme="minorHAnsi" w:hAnsiTheme="minorHAnsi" w:cstheme="minorHAnsi"/>
          <w:color w:val="000000"/>
          <w:szCs w:val="22"/>
          <w:lang w:eastAsia="en-US"/>
        </w:rPr>
      </w:pPr>
    </w:p>
    <w:p w14:paraId="02E19A45" w14:textId="15CBD9D6" w:rsidR="002F2C5E" w:rsidRPr="002F2C5E" w:rsidRDefault="00FA4489" w:rsidP="00EB70FA">
      <w:pPr>
        <w:autoSpaceDE w:val="0"/>
        <w:autoSpaceDN w:val="0"/>
        <w:adjustRightInd w:val="0"/>
        <w:jc w:val="left"/>
        <w:rPr>
          <w:rFonts w:asciiTheme="minorHAnsi" w:eastAsiaTheme="minorHAnsi" w:hAnsiTheme="minorHAnsi" w:cstheme="minorHAnsi"/>
          <w:color w:val="000000"/>
          <w:szCs w:val="22"/>
          <w:lang w:eastAsia="en-US"/>
        </w:rPr>
      </w:pPr>
      <w:r>
        <w:rPr>
          <w:rFonts w:asciiTheme="minorHAnsi" w:eastAsiaTheme="minorHAnsi" w:hAnsiTheme="minorHAnsi" w:cstheme="minorHAnsi"/>
          <w:color w:val="000000"/>
          <w:szCs w:val="22"/>
          <w:lang w:eastAsia="en-US"/>
        </w:rPr>
        <w:t xml:space="preserve">In its prayers for </w:t>
      </w:r>
      <w:r w:rsidR="00990E8C">
        <w:rPr>
          <w:rFonts w:asciiTheme="minorHAnsi" w:eastAsiaTheme="minorHAnsi" w:hAnsiTheme="minorHAnsi" w:cstheme="minorHAnsi"/>
          <w:color w:val="000000"/>
          <w:szCs w:val="22"/>
          <w:lang w:eastAsia="en-US"/>
        </w:rPr>
        <w:t xml:space="preserve">the upcoming </w:t>
      </w:r>
      <w:r>
        <w:rPr>
          <w:rFonts w:asciiTheme="minorHAnsi" w:eastAsiaTheme="minorHAnsi" w:hAnsiTheme="minorHAnsi" w:cstheme="minorHAnsi"/>
          <w:color w:val="000000"/>
          <w:szCs w:val="22"/>
          <w:lang w:eastAsia="en-US"/>
        </w:rPr>
        <w:t xml:space="preserve">Mary Sumner Day 2024, Mother’s Union Worldwide reminds us of the reason </w:t>
      </w:r>
      <w:r w:rsidRPr="002F2C5E">
        <w:rPr>
          <w:rFonts w:asciiTheme="minorHAnsi" w:eastAsiaTheme="minorHAnsi" w:hAnsiTheme="minorHAnsi" w:cstheme="minorHAnsi"/>
          <w:color w:val="000000"/>
          <w:szCs w:val="22"/>
          <w:lang w:eastAsia="en-US"/>
        </w:rPr>
        <w:t xml:space="preserve">and vision for </w:t>
      </w:r>
      <w:r w:rsidR="002F2C5E" w:rsidRPr="002F2C5E">
        <w:rPr>
          <w:rFonts w:asciiTheme="minorHAnsi" w:eastAsiaTheme="minorHAnsi" w:hAnsiTheme="minorHAnsi" w:cstheme="minorHAnsi"/>
          <w:color w:val="000000"/>
          <w:szCs w:val="22"/>
          <w:lang w:eastAsia="en-US"/>
        </w:rPr>
        <w:t>the work we do as Mothers’ Union:</w:t>
      </w:r>
    </w:p>
    <w:p w14:paraId="564DDF1E" w14:textId="3A8679C7" w:rsidR="002F2C5E" w:rsidRDefault="002F2C5E" w:rsidP="00990E8C">
      <w:pPr>
        <w:autoSpaceDE w:val="0"/>
        <w:autoSpaceDN w:val="0"/>
        <w:adjustRightInd w:val="0"/>
        <w:ind w:left="720"/>
        <w:jc w:val="left"/>
        <w:rPr>
          <w:rFonts w:asciiTheme="minorHAnsi" w:hAnsiTheme="minorHAnsi" w:cstheme="minorHAnsi"/>
        </w:rPr>
      </w:pPr>
      <w:r w:rsidRPr="002F2C5E">
        <w:rPr>
          <w:rFonts w:asciiTheme="minorHAnsi" w:eastAsiaTheme="minorHAnsi" w:hAnsiTheme="minorHAnsi" w:cstheme="minorHAnsi"/>
          <w:color w:val="000000"/>
          <w:szCs w:val="22"/>
          <w:lang w:eastAsia="en-US"/>
        </w:rPr>
        <w:t>“</w:t>
      </w:r>
      <w:r w:rsidRPr="002F2C5E">
        <w:rPr>
          <w:rFonts w:asciiTheme="minorHAnsi" w:hAnsiTheme="minorHAnsi" w:cstheme="minorHAnsi"/>
        </w:rPr>
        <w:t xml:space="preserve">Today we celebrate Mary Sumner, the founder of Mothers’ Union. We celebrate her insight and perceptiveness in seeing what was needed and recognising the means by which the need could be met. Across the globe the 4 million members of Mothers’ Union celebrate the life and faith of our founder. We pray for the mission of Mothers’ Union as lived in so many countries. Mary Sumner’s life </w:t>
      </w:r>
      <w:proofErr w:type="gramStart"/>
      <w:r w:rsidRPr="002F2C5E">
        <w:rPr>
          <w:rFonts w:asciiTheme="minorHAnsi" w:hAnsiTheme="minorHAnsi" w:cstheme="minorHAnsi"/>
        </w:rPr>
        <w:t>showed clearly</w:t>
      </w:r>
      <w:proofErr w:type="gramEnd"/>
      <w:r w:rsidRPr="002F2C5E">
        <w:rPr>
          <w:rFonts w:asciiTheme="minorHAnsi" w:hAnsiTheme="minorHAnsi" w:cstheme="minorHAnsi"/>
        </w:rPr>
        <w:t xml:space="preserve"> her belief in the vocation to prayer and the call to social action that flowed from it. These are the foundations on which MU has been built.</w:t>
      </w:r>
      <w:r w:rsidR="00255644">
        <w:rPr>
          <w:rFonts w:asciiTheme="minorHAnsi" w:hAnsiTheme="minorHAnsi" w:cstheme="minorHAnsi"/>
        </w:rPr>
        <w:t>”</w:t>
      </w:r>
    </w:p>
    <w:p w14:paraId="52CD7276" w14:textId="77777777" w:rsidR="00255644" w:rsidRDefault="00255644" w:rsidP="00255644">
      <w:pPr>
        <w:autoSpaceDE w:val="0"/>
        <w:autoSpaceDN w:val="0"/>
        <w:adjustRightInd w:val="0"/>
        <w:jc w:val="left"/>
        <w:rPr>
          <w:rFonts w:asciiTheme="minorHAnsi" w:hAnsiTheme="minorHAnsi" w:cstheme="minorHAnsi"/>
        </w:rPr>
      </w:pPr>
    </w:p>
    <w:p w14:paraId="3B60C181" w14:textId="098330FC" w:rsidR="00255644" w:rsidRPr="00E51616" w:rsidRDefault="00255644" w:rsidP="00255644">
      <w:pPr>
        <w:autoSpaceDE w:val="0"/>
        <w:autoSpaceDN w:val="0"/>
        <w:adjustRightInd w:val="0"/>
        <w:jc w:val="left"/>
        <w:rPr>
          <w:rFonts w:asciiTheme="minorHAnsi" w:hAnsiTheme="minorHAnsi" w:cstheme="minorHAnsi"/>
        </w:rPr>
      </w:pPr>
      <w:r>
        <w:rPr>
          <w:rFonts w:asciiTheme="minorHAnsi" w:hAnsiTheme="minorHAnsi" w:cstheme="minorHAnsi"/>
        </w:rPr>
        <w:t>Likewise, let us be called, through prayer to social action</w:t>
      </w:r>
      <w:r w:rsidR="000B6645">
        <w:rPr>
          <w:rFonts w:asciiTheme="minorHAnsi" w:hAnsiTheme="minorHAnsi" w:cstheme="minorHAnsi"/>
        </w:rPr>
        <w:t xml:space="preserve"> for women, </w:t>
      </w:r>
      <w:proofErr w:type="gramStart"/>
      <w:r w:rsidR="000B6645">
        <w:rPr>
          <w:rFonts w:asciiTheme="minorHAnsi" w:hAnsiTheme="minorHAnsi" w:cstheme="minorHAnsi"/>
        </w:rPr>
        <w:t>children</w:t>
      </w:r>
      <w:proofErr w:type="gramEnd"/>
      <w:r w:rsidR="000B6645">
        <w:rPr>
          <w:rFonts w:asciiTheme="minorHAnsi" w:hAnsiTheme="minorHAnsi" w:cstheme="minorHAnsi"/>
        </w:rPr>
        <w:t xml:space="preserve"> and family</w:t>
      </w:r>
      <w:r>
        <w:rPr>
          <w:rFonts w:asciiTheme="minorHAnsi" w:hAnsiTheme="minorHAnsi" w:cstheme="minorHAnsi"/>
        </w:rPr>
        <w:t>, in Jesus’ name. Amen.</w:t>
      </w:r>
    </w:p>
    <w:p w14:paraId="0B7E727F" w14:textId="77777777" w:rsidR="00EB70FA" w:rsidRPr="00F560B1" w:rsidRDefault="00EB70FA" w:rsidP="00EB70FA">
      <w:pPr>
        <w:autoSpaceDE w:val="0"/>
        <w:autoSpaceDN w:val="0"/>
        <w:adjustRightInd w:val="0"/>
        <w:jc w:val="left"/>
        <w:rPr>
          <w:rFonts w:asciiTheme="minorHAnsi" w:eastAsiaTheme="minorHAnsi" w:hAnsiTheme="minorHAnsi" w:cstheme="minorHAnsi"/>
          <w:color w:val="000000"/>
          <w:szCs w:val="22"/>
          <w:lang w:eastAsia="en-US"/>
        </w:rPr>
      </w:pPr>
    </w:p>
    <w:p w14:paraId="1C9485D4" w14:textId="7885CB45" w:rsidR="00EB70FA" w:rsidRPr="00F560B1" w:rsidRDefault="00A24FE4" w:rsidP="00EB70FA">
      <w:pPr>
        <w:autoSpaceDE w:val="0"/>
        <w:autoSpaceDN w:val="0"/>
        <w:adjustRightInd w:val="0"/>
        <w:jc w:val="left"/>
        <w:rPr>
          <w:rFonts w:asciiTheme="minorHAnsi" w:eastAsiaTheme="minorHAnsi" w:hAnsiTheme="minorHAnsi" w:cstheme="minorHAnsi"/>
          <w:color w:val="000000"/>
          <w:szCs w:val="22"/>
          <w:lang w:eastAsia="en-US"/>
        </w:rPr>
      </w:pPr>
      <w:r w:rsidRPr="00F560B1">
        <w:rPr>
          <w:rFonts w:asciiTheme="minorHAnsi" w:eastAsiaTheme="minorHAnsi" w:hAnsiTheme="minorHAnsi" w:cstheme="minorHAnsi"/>
          <w:color w:val="000000"/>
          <w:szCs w:val="22"/>
          <w:lang w:eastAsia="en-US"/>
        </w:rPr>
        <w:t>Sarah Pidgeon</w:t>
      </w:r>
    </w:p>
    <w:p w14:paraId="08DECAEB" w14:textId="379FD02F" w:rsidR="00EB70FA" w:rsidRPr="00F560B1" w:rsidRDefault="00EB70FA" w:rsidP="00EB70FA">
      <w:pPr>
        <w:autoSpaceDE w:val="0"/>
        <w:autoSpaceDN w:val="0"/>
        <w:adjustRightInd w:val="0"/>
        <w:jc w:val="left"/>
        <w:rPr>
          <w:rFonts w:asciiTheme="minorHAnsi" w:eastAsiaTheme="minorHAnsi" w:hAnsiTheme="minorHAnsi" w:cstheme="minorHAnsi"/>
          <w:color w:val="000000"/>
          <w:szCs w:val="22"/>
          <w:lang w:eastAsia="en-US"/>
        </w:rPr>
      </w:pPr>
      <w:r w:rsidRPr="00F560B1">
        <w:rPr>
          <w:rFonts w:asciiTheme="minorHAnsi" w:eastAsiaTheme="minorHAnsi" w:hAnsiTheme="minorHAnsi" w:cstheme="minorHAnsi"/>
          <w:color w:val="000000"/>
          <w:szCs w:val="22"/>
          <w:lang w:eastAsia="en-US"/>
        </w:rPr>
        <w:t>Provincial President</w:t>
      </w:r>
    </w:p>
    <w:p w14:paraId="6A3A6EBA" w14:textId="441A14E1" w:rsidR="00EB70FA" w:rsidRPr="00F560B1" w:rsidRDefault="00EB70FA" w:rsidP="00A24FE4">
      <w:pPr>
        <w:autoSpaceDE w:val="0"/>
        <w:autoSpaceDN w:val="0"/>
        <w:adjustRightInd w:val="0"/>
        <w:jc w:val="left"/>
        <w:rPr>
          <w:rFonts w:asciiTheme="minorHAnsi" w:eastAsiaTheme="minorHAnsi" w:hAnsiTheme="minorHAnsi" w:cstheme="minorHAnsi"/>
          <w:color w:val="000000"/>
          <w:szCs w:val="22"/>
          <w:lang w:eastAsia="en-US"/>
        </w:rPr>
      </w:pPr>
      <w:r w:rsidRPr="00F560B1">
        <w:rPr>
          <w:rFonts w:asciiTheme="minorHAnsi" w:eastAsiaTheme="minorHAnsi" w:hAnsiTheme="minorHAnsi" w:cstheme="minorHAnsi"/>
          <w:color w:val="000000"/>
          <w:szCs w:val="22"/>
          <w:lang w:eastAsia="en-US"/>
        </w:rPr>
        <w:t>Mothers’ Union in the Province of Aotearoa New Zealand and Polynesia</w:t>
      </w:r>
    </w:p>
    <w:sectPr w:rsidR="00EB70FA" w:rsidRPr="00F560B1" w:rsidSect="00EF2AF1">
      <w:footerReference w:type="default" r:id="rId11"/>
      <w:pgSz w:w="11906" w:h="16838" w:code="9"/>
      <w:pgMar w:top="2268" w:right="1134" w:bottom="1191" w:left="1985" w:header="720" w:footer="567" w:gutter="0"/>
      <w:pgNumType w:start="7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08C78C" w14:textId="77777777" w:rsidR="00EF2AF1" w:rsidRDefault="00EF2AF1" w:rsidP="00A540C9">
      <w:r>
        <w:separator/>
      </w:r>
    </w:p>
  </w:endnote>
  <w:endnote w:type="continuationSeparator" w:id="0">
    <w:p w14:paraId="5BD57AE5" w14:textId="77777777" w:rsidR="00EF2AF1" w:rsidRDefault="00EF2AF1" w:rsidP="00A54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5A92D" w14:textId="77777777" w:rsidR="00A540C9" w:rsidRDefault="00A540C9" w:rsidP="00A540C9">
    <w:pPr>
      <w:pStyle w:val="Footer"/>
      <w:tabs>
        <w:tab w:val="clear" w:pos="4513"/>
        <w:tab w:val="center" w:pos="411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480B0" w14:textId="77777777" w:rsidR="00EF2AF1" w:rsidRDefault="00EF2AF1" w:rsidP="00A540C9">
      <w:r>
        <w:separator/>
      </w:r>
    </w:p>
  </w:footnote>
  <w:footnote w:type="continuationSeparator" w:id="0">
    <w:p w14:paraId="75DAB5AC" w14:textId="77777777" w:rsidR="00EF2AF1" w:rsidRDefault="00EF2AF1" w:rsidP="00A540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0FA"/>
    <w:rsid w:val="00010084"/>
    <w:rsid w:val="00042407"/>
    <w:rsid w:val="000B6645"/>
    <w:rsid w:val="000E4595"/>
    <w:rsid w:val="001167CB"/>
    <w:rsid w:val="00141466"/>
    <w:rsid w:val="00156EF0"/>
    <w:rsid w:val="00255644"/>
    <w:rsid w:val="00273E7B"/>
    <w:rsid w:val="002E7163"/>
    <w:rsid w:val="002F2C5E"/>
    <w:rsid w:val="003202FC"/>
    <w:rsid w:val="00325B3F"/>
    <w:rsid w:val="0033269C"/>
    <w:rsid w:val="00382A5D"/>
    <w:rsid w:val="0040695D"/>
    <w:rsid w:val="00445C20"/>
    <w:rsid w:val="004A063D"/>
    <w:rsid w:val="004C191A"/>
    <w:rsid w:val="005A3A84"/>
    <w:rsid w:val="005E52D1"/>
    <w:rsid w:val="00667252"/>
    <w:rsid w:val="00681BA9"/>
    <w:rsid w:val="00770122"/>
    <w:rsid w:val="00787393"/>
    <w:rsid w:val="008641F5"/>
    <w:rsid w:val="009078C1"/>
    <w:rsid w:val="00945DDC"/>
    <w:rsid w:val="00973B7A"/>
    <w:rsid w:val="00977D36"/>
    <w:rsid w:val="00983860"/>
    <w:rsid w:val="00990E8C"/>
    <w:rsid w:val="009C4522"/>
    <w:rsid w:val="009D6A2B"/>
    <w:rsid w:val="009F2785"/>
    <w:rsid w:val="00A24FE4"/>
    <w:rsid w:val="00A52433"/>
    <w:rsid w:val="00A540C9"/>
    <w:rsid w:val="00A9591C"/>
    <w:rsid w:val="00B974DE"/>
    <w:rsid w:val="00BB4A39"/>
    <w:rsid w:val="00BF5A29"/>
    <w:rsid w:val="00C84E2A"/>
    <w:rsid w:val="00D748C8"/>
    <w:rsid w:val="00DC2C6B"/>
    <w:rsid w:val="00E51616"/>
    <w:rsid w:val="00E63747"/>
    <w:rsid w:val="00EB70FA"/>
    <w:rsid w:val="00EF2AF1"/>
    <w:rsid w:val="00F560B1"/>
    <w:rsid w:val="00FA4489"/>
    <w:rsid w:val="00FB5730"/>
    <w:rsid w:val="00FB6DE1"/>
    <w:rsid w:val="00FF6FC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E52FD"/>
  <w15:chartTrackingRefBased/>
  <w15:docId w15:val="{044A5654-5CEE-4D65-90C6-F997742F6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0FA"/>
    <w:pPr>
      <w:spacing w:after="0" w:line="240" w:lineRule="auto"/>
      <w:jc w:val="both"/>
    </w:pPr>
    <w:rPr>
      <w:rFonts w:ascii="Arial" w:eastAsia="Times New Roman" w:hAnsi="Arial"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40C9"/>
    <w:pPr>
      <w:tabs>
        <w:tab w:val="center" w:pos="4513"/>
        <w:tab w:val="right" w:pos="9026"/>
      </w:tabs>
    </w:pPr>
  </w:style>
  <w:style w:type="character" w:customStyle="1" w:styleId="HeaderChar">
    <w:name w:val="Header Char"/>
    <w:basedOn w:val="DefaultParagraphFont"/>
    <w:link w:val="Header"/>
    <w:uiPriority w:val="99"/>
    <w:rsid w:val="00A540C9"/>
    <w:rPr>
      <w:rFonts w:ascii="Arial" w:eastAsia="Times New Roman" w:hAnsi="Arial" w:cs="Times New Roman"/>
      <w:szCs w:val="20"/>
      <w:lang w:eastAsia="en-GB"/>
    </w:rPr>
  </w:style>
  <w:style w:type="paragraph" w:styleId="Footer">
    <w:name w:val="footer"/>
    <w:basedOn w:val="Normal"/>
    <w:link w:val="FooterChar"/>
    <w:uiPriority w:val="99"/>
    <w:unhideWhenUsed/>
    <w:rsid w:val="00A540C9"/>
    <w:pPr>
      <w:tabs>
        <w:tab w:val="center" w:pos="4513"/>
        <w:tab w:val="right" w:pos="9026"/>
      </w:tabs>
    </w:pPr>
  </w:style>
  <w:style w:type="character" w:customStyle="1" w:styleId="FooterChar">
    <w:name w:val="Footer Char"/>
    <w:basedOn w:val="DefaultParagraphFont"/>
    <w:link w:val="Footer"/>
    <w:uiPriority w:val="99"/>
    <w:rsid w:val="00A540C9"/>
    <w:rPr>
      <w:rFonts w:ascii="Arial" w:eastAsia="Times New Roman" w:hAnsi="Arial"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1783567">
      <w:bodyDiv w:val="1"/>
      <w:marLeft w:val="0"/>
      <w:marRight w:val="0"/>
      <w:marTop w:val="0"/>
      <w:marBottom w:val="0"/>
      <w:divBdr>
        <w:top w:val="none" w:sz="0" w:space="0" w:color="auto"/>
        <w:left w:val="none" w:sz="0" w:space="0" w:color="auto"/>
        <w:bottom w:val="none" w:sz="0" w:space="0" w:color="auto"/>
        <w:right w:val="none" w:sz="0" w:space="0" w:color="auto"/>
      </w:divBdr>
    </w:div>
    <w:div w:id="134312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50" ma:contentTypeDescription="Create a new document." ma:contentTypeScope="" ma:versionID="8314b2cce15c2909784f4c853d98454e">
  <xsd:schema xmlns:xsd="http://www.w3.org/2001/XMLSchema" xmlns:xs="http://www.w3.org/2001/XMLSchema" xmlns:p="http://schemas.microsoft.com/office/2006/metadata/properties" xmlns:ns2="4fb0e633-e10e-4f72-bd97-71b29ba6a154" xmlns:ns3="cb32b36e-1ca9-4009-987b-c8d3bf69da51" targetNamespace="http://schemas.microsoft.com/office/2006/metadata/properties" ma:root="true" ma:fieldsID="4e957b72649b4b0d0ec72b7ea945747c" ns2:_="" ns3:_="">
    <xsd:import namespace="4fb0e633-e10e-4f72-bd97-71b29ba6a154"/>
    <xsd:import namespace="cb32b36e-1ca9-4009-987b-c8d3bf69da51"/>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KeyPoints" minOccurs="0"/>
                <xsd:element ref="ns3:MediaServiceKeyPoints" minOccurs="0"/>
                <xsd:element ref="ns3:MediaServiceLocation" minOccurs="0"/>
                <xsd:element ref="ns3:MediaServiceOCR"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32b36e-1ca9-4009-987b-c8d3bf69da51"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6b2a8ac-2dad-471b-9798-1bb7a1ffdb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fb0e633-e10e-4f72-bd97-71b29ba6a154" xsi:nil="true"/>
    <SharedWithUsers xmlns="4fb0e633-e10e-4f72-bd97-71b29ba6a154">
      <UserInfo>
        <DisplayName/>
        <AccountId xsi:nil="true"/>
        <AccountType/>
      </UserInfo>
    </SharedWithUsers>
    <lcf76f155ced4ddcb4097134ff3c332f xmlns="cb32b36e-1ca9-4009-987b-c8d3bf69da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91EE1A-61E0-41EB-8074-500327400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cb32b36e-1ca9-4009-987b-c8d3bf69d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47AA1B-D1B1-4C95-B737-FABE8155EB3D}">
  <ds:schemaRefs>
    <ds:schemaRef ds:uri="http://schemas.microsoft.com/sharepoint/v3/contenttype/forms"/>
  </ds:schemaRefs>
</ds:datastoreItem>
</file>

<file path=customXml/itemProps3.xml><?xml version="1.0" encoding="utf-8"?>
<ds:datastoreItem xmlns:ds="http://schemas.openxmlformats.org/officeDocument/2006/customXml" ds:itemID="{CC15004C-D2F8-4A55-931F-A789DECB03F5}">
  <ds:schemaRefs>
    <ds:schemaRef ds:uri="http://schemas.openxmlformats.org/officeDocument/2006/bibliography"/>
  </ds:schemaRefs>
</ds:datastoreItem>
</file>

<file path=customXml/itemProps4.xml><?xml version="1.0" encoding="utf-8"?>
<ds:datastoreItem xmlns:ds="http://schemas.openxmlformats.org/officeDocument/2006/customXml" ds:itemID="{A9164588-5677-4CFD-B790-BA35F42D9EA0}">
  <ds:schemaRefs>
    <ds:schemaRef ds:uri="http://schemas.microsoft.com/office/2006/metadata/properties"/>
    <ds:schemaRef ds:uri="http://schemas.microsoft.com/office/infopath/2007/PartnerControls"/>
    <ds:schemaRef ds:uri="4fb0e633-e10e-4f72-bd97-71b29ba6a154"/>
    <ds:schemaRef ds:uri="cb32b36e-1ca9-4009-987b-c8d3bf69da5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797</Words>
  <Characters>4543</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Marissa Alix</dc:creator>
  <cp:keywords/>
  <dc:description/>
  <cp:lastModifiedBy>Marissa Alix</cp:lastModifiedBy>
  <cp:revision>2</cp:revision>
  <cp:lastPrinted>2024-02-19T17:15:00Z</cp:lastPrinted>
  <dcterms:created xsi:type="dcterms:W3CDTF">2024-04-12T05:28:00Z</dcterms:created>
  <dcterms:modified xsi:type="dcterms:W3CDTF">2024-04-12T05:28:00Z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y fmtid="{D5CDD505-2E9C-101B-9397-08002B2CF9AE}" pid="3" name="Order">
    <vt:r8>12349600</vt:r8>
  </property>
  <property fmtid="{D5CDD505-2E9C-101B-9397-08002B2CF9AE}" pid="4" name="_ExtendedDescription">
    <vt:lpwstr/>
  </property>
  <property fmtid="{D5CDD505-2E9C-101B-9397-08002B2CF9AE}" pid="5" name="ComplianceAssetId">
    <vt:lpwstr/>
  </property>
  <property fmtid="{D5CDD505-2E9C-101B-9397-08002B2CF9AE}" pid="6" name="MediaServiceImageTags">
    <vt:lpwstr/>
  </property>
</Properties>
</file>